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BD" w:rsidRPr="00E1639B" w:rsidRDefault="006140BD" w:rsidP="00FA138F">
      <w:pPr>
        <w:ind w:right="1984"/>
        <w:jc w:val="both"/>
        <w:rPr>
          <w:rFonts w:ascii="Times New Roman" w:hAnsi="Times New Roman"/>
          <w:b/>
          <w:sz w:val="36"/>
          <w:szCs w:val="36"/>
        </w:rPr>
      </w:pPr>
      <w:r w:rsidRPr="00E1639B">
        <w:rPr>
          <w:rFonts w:ascii="Times New Roman" w:hAnsi="Times New Roman"/>
          <w:b/>
          <w:sz w:val="36"/>
          <w:szCs w:val="36"/>
        </w:rPr>
        <w:t xml:space="preserve">   </w:t>
      </w:r>
    </w:p>
    <w:p w:rsidR="006140BD" w:rsidRPr="00E1639B" w:rsidRDefault="006140BD" w:rsidP="00FA138F">
      <w:pPr>
        <w:tabs>
          <w:tab w:val="left" w:pos="-284"/>
        </w:tabs>
        <w:ind w:left="-284" w:right="708"/>
        <w:jc w:val="both"/>
        <w:rPr>
          <w:rFonts w:ascii="Times New Roman" w:hAnsi="Times New Roman"/>
          <w:sz w:val="32"/>
          <w:szCs w:val="32"/>
        </w:rPr>
      </w:pPr>
      <w:r w:rsidRPr="00E1639B">
        <w:rPr>
          <w:rFonts w:ascii="Times New Roman" w:hAnsi="Times New Roman"/>
          <w:sz w:val="36"/>
          <w:szCs w:val="36"/>
        </w:rPr>
        <w:t xml:space="preserve">      </w:t>
      </w:r>
      <w:r w:rsidR="00BD71F2">
        <w:rPr>
          <w:rFonts w:ascii="Times New Roman" w:hAnsi="Times New Roman"/>
          <w:sz w:val="36"/>
          <w:szCs w:val="36"/>
        </w:rPr>
        <w:t xml:space="preserve">             </w:t>
      </w:r>
      <w:r w:rsidRPr="00E1639B">
        <w:rPr>
          <w:rFonts w:ascii="Times New Roman" w:hAnsi="Times New Roman"/>
          <w:sz w:val="32"/>
          <w:szCs w:val="32"/>
        </w:rPr>
        <w:t>Муницип</w:t>
      </w:r>
      <w:r w:rsidR="00BD71F2">
        <w:rPr>
          <w:rFonts w:ascii="Times New Roman" w:hAnsi="Times New Roman"/>
          <w:sz w:val="32"/>
          <w:szCs w:val="32"/>
        </w:rPr>
        <w:t xml:space="preserve">альное </w:t>
      </w:r>
      <w:proofErr w:type="gramStart"/>
      <w:r w:rsidR="00BD71F2">
        <w:rPr>
          <w:rFonts w:ascii="Times New Roman" w:hAnsi="Times New Roman"/>
          <w:sz w:val="32"/>
          <w:szCs w:val="32"/>
        </w:rPr>
        <w:t xml:space="preserve">бюджетное </w:t>
      </w:r>
      <w:r w:rsidRPr="00E1639B">
        <w:rPr>
          <w:rFonts w:ascii="Times New Roman" w:hAnsi="Times New Roman"/>
          <w:sz w:val="32"/>
          <w:szCs w:val="32"/>
        </w:rPr>
        <w:t xml:space="preserve"> учреждение</w:t>
      </w:r>
      <w:proofErr w:type="gramEnd"/>
    </w:p>
    <w:p w:rsidR="006140BD" w:rsidRPr="00E1639B" w:rsidRDefault="00BD71F2" w:rsidP="00FA138F">
      <w:pPr>
        <w:tabs>
          <w:tab w:val="left" w:pos="-284"/>
        </w:tabs>
        <w:ind w:left="-284" w:right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дополнительного образования </w:t>
      </w:r>
    </w:p>
    <w:p w:rsidR="006140BD" w:rsidRPr="00E1639B" w:rsidRDefault="006140BD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  <w:r w:rsidRPr="00E1639B">
        <w:rPr>
          <w:rFonts w:ascii="Times New Roman" w:hAnsi="Times New Roman"/>
          <w:sz w:val="32"/>
          <w:szCs w:val="32"/>
        </w:rPr>
        <w:t xml:space="preserve">                       «Детская музыкальная школа№3»</w:t>
      </w:r>
    </w:p>
    <w:p w:rsidR="006140BD" w:rsidRPr="00E1639B" w:rsidRDefault="006140BD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147C21" w:rsidRDefault="00BD71F2" w:rsidP="00147C21">
      <w:pPr>
        <w:tabs>
          <w:tab w:val="left" w:pos="-284"/>
        </w:tabs>
        <w:spacing w:after="0"/>
        <w:ind w:right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учебного предмета </w:t>
      </w:r>
    </w:p>
    <w:p w:rsidR="006140BD" w:rsidRDefault="00BD71F2" w:rsidP="00147C21">
      <w:pPr>
        <w:tabs>
          <w:tab w:val="left" w:pos="-284"/>
        </w:tabs>
        <w:spacing w:after="0"/>
        <w:ind w:right="708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« Основы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147C21">
        <w:rPr>
          <w:rFonts w:ascii="Times New Roman" w:hAnsi="Times New Roman"/>
          <w:sz w:val="32"/>
          <w:szCs w:val="32"/>
        </w:rPr>
        <w:t xml:space="preserve"> музыкального исполнительства</w:t>
      </w:r>
      <w:r>
        <w:rPr>
          <w:rFonts w:ascii="Times New Roman" w:hAnsi="Times New Roman"/>
          <w:sz w:val="32"/>
          <w:szCs w:val="32"/>
        </w:rPr>
        <w:t xml:space="preserve"> ( саксофон)</w:t>
      </w:r>
      <w:r w:rsidR="00147C21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дополнительной общеразвивающей общеобразовательной программы </w:t>
      </w:r>
    </w:p>
    <w:p w:rsidR="00BD71F2" w:rsidRPr="00E1639B" w:rsidRDefault="00BD71F2" w:rsidP="00147C21">
      <w:pPr>
        <w:tabs>
          <w:tab w:val="left" w:pos="-284"/>
        </w:tabs>
        <w:spacing w:after="0"/>
        <w:ind w:right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(срок обучения 3 года)</w:t>
      </w: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 w:rsidRPr="00E1639B">
        <w:rPr>
          <w:rFonts w:ascii="Times New Roman" w:hAnsi="Times New Roman"/>
          <w:sz w:val="32"/>
          <w:szCs w:val="32"/>
        </w:rPr>
        <w:t xml:space="preserve">                                           г. Нижний Тагил</w:t>
      </w: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 w:rsidRPr="00E1639B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smartTag w:uri="urn:schemas-microsoft-com:office:smarttags" w:element="metricconverter">
        <w:smartTagPr>
          <w:attr w:name="ProductID" w:val="2014 г"/>
        </w:smartTagPr>
        <w:r w:rsidRPr="00E1639B">
          <w:rPr>
            <w:rFonts w:ascii="Times New Roman" w:hAnsi="Times New Roman"/>
            <w:sz w:val="32"/>
            <w:szCs w:val="32"/>
          </w:rPr>
          <w:t>2014 г</w:t>
        </w:r>
      </w:smartTag>
      <w:r w:rsidRPr="00E1639B">
        <w:rPr>
          <w:rFonts w:ascii="Times New Roman" w:hAnsi="Times New Roman"/>
          <w:sz w:val="32"/>
          <w:szCs w:val="32"/>
        </w:rPr>
        <w:t xml:space="preserve">.                                  </w:t>
      </w:r>
    </w:p>
    <w:p w:rsidR="006140BD" w:rsidRPr="00E1639B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Default="006140BD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E1639B" w:rsidRPr="00E1639B" w:rsidRDefault="00E1639B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Default="00147C21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68.25pt">
            <v:imagedata r:id="rId6" o:title="оми сакс"/>
          </v:shape>
        </w:pict>
      </w:r>
    </w:p>
    <w:p w:rsidR="00E1639B" w:rsidRPr="00E1639B" w:rsidRDefault="00E1639B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6140BD" w:rsidRPr="00E1639B" w:rsidRDefault="006140BD" w:rsidP="00E1639B">
      <w:pPr>
        <w:pStyle w:val="a3"/>
        <w:numPr>
          <w:ilvl w:val="0"/>
          <w:numId w:val="2"/>
        </w:numPr>
        <w:tabs>
          <w:tab w:val="left" w:pos="-284"/>
        </w:tabs>
        <w:ind w:right="708"/>
        <w:rPr>
          <w:rFonts w:ascii="Times New Roman" w:hAnsi="Times New Roman"/>
          <w:b/>
          <w:sz w:val="32"/>
          <w:szCs w:val="32"/>
        </w:rPr>
      </w:pPr>
      <w:r w:rsidRPr="00E1639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1.</w:t>
      </w:r>
      <w:r w:rsidRPr="00E1639B">
        <w:rPr>
          <w:rFonts w:ascii="Times New Roman" w:hAnsi="Times New Roman"/>
          <w:b/>
          <w:sz w:val="28"/>
          <w:szCs w:val="28"/>
        </w:rPr>
        <w:t>Характеристика учебного предмета «Основы музыкального исполнительства (Саксофон)</w:t>
      </w:r>
      <w:r w:rsidRPr="00E1639B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в области исполнительства на Саксофоне в детских музыкальных школах.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Учебный предмет «Основы музыкального исполнительства(кларнет) направлен на приобретение обучающимися знаний, умений, навыков игры на саксофоне, получение ими художественного образования , а также на эстетическое воспитание и духовно-нравственное развитие ученика.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детям возможность музицировать в своём кругу общения, способствует эстетическому развитию личности. Именно развитие навыков любительского </w:t>
      </w:r>
      <w:proofErr w:type="spellStart"/>
      <w:r w:rsidRPr="00E163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сегодня является ядром всей системы общего музыкального образования, которое объединяет профессиональную работу преподавателя с запросами детей и их родителей, имеет практическое применение в жизни ребёнка и после окончания музыкальной школы. 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2. Срок реализации учебного предмета «Основы музыкального исполнительства (саксофон)»     </w:t>
      </w:r>
      <w:r w:rsidRPr="00E1639B">
        <w:rPr>
          <w:rFonts w:ascii="Times New Roman" w:hAnsi="Times New Roman"/>
          <w:sz w:val="28"/>
          <w:szCs w:val="28"/>
        </w:rPr>
        <w:t xml:space="preserve"> Для детей,  поступивших в Детскую музыкальную школу№3 (далее – Школа) по Д.О.П. ,Учебный предмет «Основы музыкального исполнительства (саксофон)», в возрасте от 6 до 17 лет включительно, составляет 3 года (2года 10 месяцев).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Учащиеся дошкольного и младшего школьного возраста ( от 6 до 9 лет) будут обучаться на инструменте –  </w:t>
      </w:r>
      <w:proofErr w:type="spellStart"/>
      <w:r w:rsidRPr="00E1639B">
        <w:rPr>
          <w:rFonts w:ascii="Times New Roman" w:hAnsi="Times New Roman"/>
          <w:sz w:val="28"/>
          <w:szCs w:val="28"/>
        </w:rPr>
        <w:t>блокфлейта</w:t>
      </w:r>
      <w:proofErr w:type="spellEnd"/>
      <w:r w:rsidRPr="00E1639B">
        <w:rPr>
          <w:rFonts w:ascii="Times New Roman" w:hAnsi="Times New Roman"/>
          <w:sz w:val="28"/>
          <w:szCs w:val="28"/>
        </w:rPr>
        <w:t>. Учащиеся среднего и старшего школьного возраста (от 10 до 17 лет), по желанию обучающегося и его родителей, будут обучаться на инструменте – саксофон.</w:t>
      </w:r>
    </w:p>
    <w:p w:rsidR="006140BD" w:rsidRPr="00E1639B" w:rsidRDefault="006140BD" w:rsidP="00E82A25">
      <w:pPr>
        <w:ind w:left="-284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</w:t>
      </w:r>
    </w:p>
    <w:p w:rsidR="006140BD" w:rsidRPr="00E1639B" w:rsidRDefault="006140BD" w:rsidP="00E82A25">
      <w:pPr>
        <w:ind w:left="-284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E82A25">
      <w:pPr>
        <w:ind w:left="-284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lastRenderedPageBreak/>
        <w:t xml:space="preserve"> 3. Объём учебного времени, предусмотренный учебным планом образовательной организации на реализацию учебного предмета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Максимальная учебная нагрузка учебного предмета «Основы музыкального исполнительства (саксофон) при 3-летнем сроке обучения с</w:t>
      </w:r>
      <w:r w:rsidR="00403A61">
        <w:rPr>
          <w:rFonts w:ascii="Times New Roman" w:hAnsi="Times New Roman"/>
          <w:sz w:val="28"/>
          <w:szCs w:val="28"/>
        </w:rPr>
        <w:t>оставляет 315 часов. Из них: 105 часа- аудиторные занятия, 210</w:t>
      </w:r>
      <w:r w:rsidRPr="00E1639B">
        <w:rPr>
          <w:rFonts w:ascii="Times New Roman" w:hAnsi="Times New Roman"/>
          <w:sz w:val="28"/>
          <w:szCs w:val="28"/>
        </w:rPr>
        <w:t>часа – внеаудиторная (самостоятельная) работа.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4. Форма проведения учебных аудиторных занятий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</w:t>
      </w:r>
      <w:r w:rsidRPr="00E1639B">
        <w:rPr>
          <w:rFonts w:ascii="Times New Roman" w:hAnsi="Times New Roman"/>
          <w:sz w:val="28"/>
          <w:szCs w:val="28"/>
        </w:rPr>
        <w:t>Занятия проводятся в индивидуальной форме, продолжительность академического часа составляет до 45 минут.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6140BD" w:rsidRPr="00E1639B" w:rsidRDefault="006140BD" w:rsidP="00E82A25">
      <w:pPr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</w:t>
      </w:r>
      <w:r w:rsidRPr="00E1639B">
        <w:rPr>
          <w:rFonts w:ascii="Times New Roman" w:hAnsi="Times New Roman"/>
          <w:b/>
          <w:sz w:val="28"/>
          <w:szCs w:val="28"/>
        </w:rPr>
        <w:t xml:space="preserve">5. Цели и задачи учебного предмета «Основы музыкального исполнительства(саксофон)» </w:t>
      </w:r>
    </w:p>
    <w:p w:rsidR="006140BD" w:rsidRPr="00E1639B" w:rsidRDefault="006140BD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</w:t>
      </w:r>
      <w:r w:rsidRPr="00E1639B">
        <w:rPr>
          <w:rFonts w:ascii="Times New Roman" w:hAnsi="Times New Roman"/>
          <w:sz w:val="28"/>
          <w:szCs w:val="28"/>
        </w:rPr>
        <w:t xml:space="preserve">Основное направление на духовно-нравственное и эстетическое 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Pr="00E163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6140BD" w:rsidRPr="00E1639B" w:rsidRDefault="006140BD" w:rsidP="00E82A25">
      <w:pPr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</w:t>
      </w:r>
      <w:r w:rsidRPr="00E1639B">
        <w:rPr>
          <w:rFonts w:ascii="Times New Roman" w:hAnsi="Times New Roman"/>
          <w:b/>
          <w:sz w:val="28"/>
          <w:szCs w:val="28"/>
        </w:rPr>
        <w:t>Цели программы:</w:t>
      </w:r>
    </w:p>
    <w:p w:rsidR="006140BD" w:rsidRPr="00E1639B" w:rsidRDefault="006140BD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- воспитание творчески мобильной личности, способной к успешной социальной адаптации в условиях быстро меняющегося мира;</w:t>
      </w:r>
    </w:p>
    <w:p w:rsidR="006140BD" w:rsidRPr="00E1639B" w:rsidRDefault="006140BD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-  удовлетворение индивидуальных и образовательных потребностей детей;</w:t>
      </w:r>
    </w:p>
    <w:p w:rsidR="006140BD" w:rsidRPr="00E1639B" w:rsidRDefault="006140BD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-  овладение приёмами игры на саксофоне для реализации своих музыкальных способностей;</w:t>
      </w:r>
    </w:p>
    <w:p w:rsidR="006140BD" w:rsidRPr="00E1639B" w:rsidRDefault="006140BD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-  развитие творческих способностей подрастающего поколения;</w:t>
      </w:r>
    </w:p>
    <w:p w:rsidR="006140BD" w:rsidRPr="00E1639B" w:rsidRDefault="006140BD" w:rsidP="00D222C9">
      <w:p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-  формирование устойчивого интереса к творческой деятельности.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</w:t>
      </w:r>
      <w:r w:rsidRPr="00E1639B">
        <w:rPr>
          <w:rFonts w:ascii="Times New Roman" w:hAnsi="Times New Roman"/>
          <w:b/>
          <w:sz w:val="28"/>
          <w:szCs w:val="28"/>
        </w:rPr>
        <w:t xml:space="preserve"> 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      Задачи программы: 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E1639B">
        <w:rPr>
          <w:rFonts w:ascii="Times New Roman" w:hAnsi="Times New Roman"/>
          <w:sz w:val="28"/>
          <w:szCs w:val="28"/>
        </w:rPr>
        <w:t>Задачами предмета «Основы музыкального исполнительства (саксофон)» являются: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- ознакомление учащихся с инструментом - </w:t>
      </w:r>
      <w:proofErr w:type="spellStart"/>
      <w:r w:rsidRPr="00E1639B">
        <w:rPr>
          <w:rFonts w:ascii="Times New Roman" w:hAnsi="Times New Roman"/>
          <w:sz w:val="28"/>
          <w:szCs w:val="28"/>
        </w:rPr>
        <w:t>блокфлейта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и/или саксофон, исполнительскими возможностями и разнообразием приёмов игры;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-  формирование навыков игры на музыкальном инструменте;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-  приобретение знаний в области музыкальной грамоты;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-   приобретение знаний в области истории музыкальной культуры;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-   формирование понятий о музыкальных стилях и жанрах;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-   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-    воспитания у детей трудолюбия, усидчивости, терпения, дисциплины;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-  воспитание стремления к практическому использованию знаний и умений, приобретённых на занятиях, в быту, в досуговой деятельности.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Обучение должно соединять в себе два главных и взаимосвязанных направления. Одно из них – формирование игровых навыков и приёмов, становление исполнительского аппарата. Второе – развитие практических форм </w:t>
      </w:r>
      <w:proofErr w:type="spellStart"/>
      <w:r w:rsidRPr="00E163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1639B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и/или саксофоне.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</w:t>
      </w:r>
      <w:r w:rsidRPr="00E1639B">
        <w:rPr>
          <w:rFonts w:ascii="Times New Roman" w:hAnsi="Times New Roman"/>
          <w:b/>
          <w:sz w:val="28"/>
          <w:szCs w:val="28"/>
        </w:rPr>
        <w:t>6. Структура программы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</w:t>
      </w:r>
      <w:r w:rsidRPr="00E1639B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-   сведения о затратах учебного времени, предусмотренного на освоение учебного предмета;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-  распределение учебного материала по годам обучения;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-  описание дидактических единиц учебного предмета;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-  требования к уровню подготовки обучающихся;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-  формы и методы контроля ,система оценки, итоговая аттестация;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-  методическое обеспечение учебного процесса.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E1639B">
        <w:rPr>
          <w:rFonts w:ascii="Times New Roman" w:hAnsi="Times New Roman"/>
          <w:b/>
          <w:sz w:val="28"/>
          <w:szCs w:val="28"/>
        </w:rPr>
        <w:t>7. Методы обучения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Для   достижения поставленной цели и реализации задач предмета используются следующие методы обучения: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 словесный (объяснение, беседа, рассказ);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 наглядный (показ, наблюдение, демонстрация приёмов работы);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практический ( освоение приёмов игры на инструменте);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</w:t>
      </w:r>
      <w:r w:rsidRPr="00E1639B">
        <w:rPr>
          <w:rFonts w:ascii="Times New Roman" w:hAnsi="Times New Roman"/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Материально-технические условия Школы обеспечивают возможность достижения обучающимися результатов предусмотренных в программе учебного предмета.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Материально-техническая база Школы соответствует санитарным противопожарным нормам охраны труда.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Учебные аудитории для занятий по учебному предмету «Основы музыкального исполнительства (саксофон)» имеют площадь не менее </w:t>
      </w:r>
      <w:smartTag w:uri="urn:schemas-microsoft-com:office:smarttags" w:element="metricconverter">
        <w:smartTagPr>
          <w:attr w:name="ProductID" w:val="6 кв. м"/>
        </w:smartTagPr>
        <w:r w:rsidRPr="00E1639B">
          <w:rPr>
            <w:rFonts w:ascii="Times New Roman" w:hAnsi="Times New Roman"/>
            <w:sz w:val="28"/>
            <w:szCs w:val="28"/>
          </w:rPr>
          <w:t>6 кв. м</w:t>
        </w:r>
      </w:smartTag>
      <w:r w:rsidRPr="00E1639B">
        <w:rPr>
          <w:rFonts w:ascii="Times New Roman" w:hAnsi="Times New Roman"/>
          <w:sz w:val="28"/>
          <w:szCs w:val="28"/>
        </w:rPr>
        <w:t>. и звукоизоляцию. В Школе созданы условия для содержания, своевременного обслуживания и ремонта музыкальных инструментов.</w:t>
      </w:r>
    </w:p>
    <w:p w:rsidR="006140BD" w:rsidRPr="00E1639B" w:rsidRDefault="006140BD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6140BD" w:rsidRPr="00E1639B" w:rsidRDefault="006140BD" w:rsidP="00BD130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</w:rPr>
        <w:t xml:space="preserve">                           </w:t>
      </w:r>
      <w:r w:rsidRPr="00E1639B">
        <w:rPr>
          <w:rFonts w:ascii="Times New Roman" w:hAnsi="Times New Roman"/>
          <w:sz w:val="28"/>
          <w:szCs w:val="28"/>
        </w:rPr>
        <w:t xml:space="preserve">       Библиотечный фонд укомплектовывается печатными, электронными изданиями, учебно-методической и нотной литературой.</w:t>
      </w:r>
    </w:p>
    <w:p w:rsidR="006140BD" w:rsidRPr="00E1639B" w:rsidRDefault="006140BD" w:rsidP="00E82A25">
      <w:pPr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D222C9">
      <w:pPr>
        <w:rPr>
          <w:rFonts w:ascii="Times New Roman" w:hAnsi="Times New Roman"/>
        </w:rPr>
      </w:pPr>
    </w:p>
    <w:p w:rsidR="006140BD" w:rsidRPr="00E1639B" w:rsidRDefault="006140BD" w:rsidP="00D222C9">
      <w:pPr>
        <w:rPr>
          <w:rFonts w:ascii="Times New Roman" w:hAnsi="Times New Roman"/>
        </w:rPr>
      </w:pPr>
    </w:p>
    <w:p w:rsidR="006140BD" w:rsidRPr="00E1639B" w:rsidRDefault="006140BD" w:rsidP="00BD130A">
      <w:pPr>
        <w:jc w:val="center"/>
        <w:rPr>
          <w:rFonts w:ascii="Times New Roman" w:hAnsi="Times New Roman"/>
          <w:b/>
          <w:sz w:val="32"/>
          <w:szCs w:val="32"/>
        </w:rPr>
      </w:pPr>
      <w:r w:rsidRPr="00E1639B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E1639B">
        <w:rPr>
          <w:rFonts w:ascii="Times New Roman" w:hAnsi="Times New Roman"/>
          <w:b/>
          <w:sz w:val="32"/>
          <w:szCs w:val="32"/>
        </w:rPr>
        <w:t>. Содержание учебного предмета</w:t>
      </w:r>
    </w:p>
    <w:p w:rsidR="006140BD" w:rsidRPr="00E1639B" w:rsidRDefault="006140BD" w:rsidP="00D222C9">
      <w:pPr>
        <w:ind w:left="-567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E1639B">
        <w:rPr>
          <w:rFonts w:ascii="Times New Roman" w:hAnsi="Times New Roman"/>
          <w:b/>
          <w:sz w:val="28"/>
          <w:szCs w:val="28"/>
        </w:rPr>
        <w:t>1.</w:t>
      </w:r>
      <w:r w:rsidRPr="00E1639B">
        <w:rPr>
          <w:rFonts w:ascii="Times New Roman" w:hAnsi="Times New Roman"/>
          <w:b/>
          <w:i/>
          <w:sz w:val="28"/>
          <w:szCs w:val="28"/>
        </w:rPr>
        <w:t xml:space="preserve"> Сведения о затратах учебного времени,</w:t>
      </w:r>
      <w:r w:rsidRPr="00E1639B">
        <w:rPr>
          <w:rFonts w:ascii="Times New Roman" w:hAnsi="Times New Roman"/>
          <w:sz w:val="28"/>
          <w:szCs w:val="28"/>
        </w:rPr>
        <w:t xml:space="preserve"> предусмотренного на освоение</w:t>
      </w:r>
      <w:r w:rsidRPr="00E1639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 w:rsidRPr="00E1639B">
        <w:rPr>
          <w:rFonts w:ascii="Times New Roman" w:hAnsi="Times New Roman"/>
          <w:sz w:val="28"/>
          <w:szCs w:val="28"/>
        </w:rPr>
        <w:t>учебного предмета « Основы музыкального исполнительства (саксофон)» ,на аудиторные, самостоятельные занятия, максимальную нагрузку обучающихся.</w:t>
      </w:r>
    </w:p>
    <w:p w:rsidR="006140BD" w:rsidRPr="00E1639B" w:rsidRDefault="006140BD" w:rsidP="00D222C9">
      <w:pPr>
        <w:ind w:left="-567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i/>
          <w:sz w:val="28"/>
          <w:szCs w:val="28"/>
        </w:rPr>
        <w:lastRenderedPageBreak/>
        <w:t xml:space="preserve">      </w:t>
      </w:r>
      <w:r w:rsidRPr="00E1639B">
        <w:rPr>
          <w:rFonts w:ascii="Times New Roman" w:hAnsi="Times New Roman"/>
          <w:sz w:val="28"/>
          <w:szCs w:val="28"/>
        </w:rPr>
        <w:t xml:space="preserve">                                            Срок обучения – 3 года (2года 10 месяцев)</w:t>
      </w:r>
    </w:p>
    <w:p w:rsidR="006140BD" w:rsidRPr="00E1639B" w:rsidRDefault="006140BD" w:rsidP="00D222C9">
      <w:pPr>
        <w:rPr>
          <w:rFonts w:ascii="Times New Roman" w:hAnsi="Times New Roman"/>
        </w:rPr>
      </w:pPr>
      <w:r w:rsidRPr="00E1639B">
        <w:rPr>
          <w:rFonts w:ascii="Times New Roman" w:hAnsi="Times New Roman"/>
          <w:i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0"/>
        <w:gridCol w:w="1947"/>
        <w:gridCol w:w="1936"/>
        <w:gridCol w:w="1928"/>
      </w:tblGrid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3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</w:t>
            </w:r>
            <w:r w:rsidRPr="00E1639B">
              <w:rPr>
                <w:rFonts w:ascii="Times New Roman" w:hAnsi="Times New Roman"/>
                <w:sz w:val="24"/>
                <w:szCs w:val="24"/>
              </w:rPr>
              <w:t xml:space="preserve">  Распределение по годам обучения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936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  <w:r w:rsidRPr="00E1639B">
              <w:rPr>
                <w:rFonts w:ascii="Times New Roman" w:hAnsi="Times New Roman"/>
              </w:rPr>
              <w:t xml:space="preserve">   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39B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>учебных занятий ( в неделю)</w:t>
            </w:r>
          </w:p>
        </w:tc>
        <w:tc>
          <w:tcPr>
            <w:tcW w:w="1947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  <w:r w:rsidRPr="00E1639B">
              <w:rPr>
                <w:rFonts w:ascii="Times New Roman" w:hAnsi="Times New Roman"/>
              </w:rPr>
              <w:t xml:space="preserve">                 </w:t>
            </w: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36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8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 в неделю</w:t>
            </w:r>
          </w:p>
        </w:tc>
        <w:tc>
          <w:tcPr>
            <w:tcW w:w="1947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по годам</w:t>
            </w:r>
          </w:p>
        </w:tc>
        <w:tc>
          <w:tcPr>
            <w:tcW w:w="1947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36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8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5811" w:type="dxa"/>
            <w:gridSpan w:val="3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                 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                                  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  <w:r w:rsidRPr="00E1639B">
              <w:rPr>
                <w:rFonts w:ascii="Times New Roman" w:hAnsi="Times New Roman"/>
              </w:rPr>
              <w:t>Количество часов на</w:t>
            </w:r>
            <w:r w:rsidRPr="00E1639B">
              <w:rPr>
                <w:rFonts w:ascii="Times New Roman" w:hAnsi="Times New Roman"/>
                <w:b/>
              </w:rPr>
              <w:t xml:space="preserve"> внеаудиторные (самостоятельные)</w:t>
            </w:r>
            <w:r w:rsidRPr="00E1639B">
              <w:rPr>
                <w:rFonts w:ascii="Times New Roman" w:hAnsi="Times New Roman"/>
              </w:rPr>
              <w:t>занятия в неделю</w:t>
            </w:r>
          </w:p>
        </w:tc>
        <w:tc>
          <w:tcPr>
            <w:tcW w:w="1947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внеаудиторные(самостоятельные) занятия по годам</w:t>
            </w:r>
          </w:p>
        </w:tc>
        <w:tc>
          <w:tcPr>
            <w:tcW w:w="1947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36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  <w:r w:rsidRPr="00E1639B">
              <w:rPr>
                <w:rFonts w:ascii="Times New Roman" w:hAnsi="Times New Roman"/>
              </w:rPr>
              <w:t xml:space="preserve">Общее количество часов на внеаудиторные (самостоятельные) занятия на весь период обучения </w:t>
            </w:r>
          </w:p>
        </w:tc>
        <w:tc>
          <w:tcPr>
            <w:tcW w:w="5811" w:type="dxa"/>
            <w:gridSpan w:val="3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210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Максимальное</w:t>
            </w:r>
            <w:r w:rsidRPr="00E1639B">
              <w:rPr>
                <w:rFonts w:ascii="Times New Roman" w:hAnsi="Times New Roman"/>
                <w:sz w:val="24"/>
                <w:szCs w:val="24"/>
              </w:rPr>
              <w:t xml:space="preserve"> количество часов занятий неделю</w:t>
            </w:r>
          </w:p>
        </w:tc>
        <w:tc>
          <w:tcPr>
            <w:tcW w:w="1947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</w:t>
            </w:r>
            <w:r w:rsidRPr="00E163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1947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36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28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6140BD" w:rsidRPr="00E1639B" w:rsidTr="00217F1C">
        <w:tc>
          <w:tcPr>
            <w:tcW w:w="3760" w:type="dxa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39B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занятий на весь период обучения</w:t>
            </w:r>
          </w:p>
        </w:tc>
        <w:tc>
          <w:tcPr>
            <w:tcW w:w="5811" w:type="dxa"/>
            <w:gridSpan w:val="3"/>
          </w:tcPr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0BD" w:rsidRPr="00E1639B" w:rsidRDefault="006140BD" w:rsidP="00217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39B">
              <w:rPr>
                <w:rFonts w:ascii="Times New Roman" w:hAnsi="Times New Roman"/>
              </w:rPr>
              <w:t xml:space="preserve">                                                     </w:t>
            </w:r>
            <w:r w:rsidR="00403A61">
              <w:rPr>
                <w:rFonts w:ascii="Times New Roman" w:hAnsi="Times New Roman"/>
                <w:b/>
                <w:sz w:val="24"/>
                <w:szCs w:val="24"/>
              </w:rPr>
              <w:t xml:space="preserve"> 315</w:t>
            </w:r>
            <w:bookmarkStart w:id="0" w:name="_GoBack"/>
            <w:bookmarkEnd w:id="0"/>
          </w:p>
        </w:tc>
      </w:tr>
    </w:tbl>
    <w:p w:rsidR="006140BD" w:rsidRPr="00E1639B" w:rsidRDefault="006140BD" w:rsidP="00D222C9">
      <w:pPr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Учебный материал распределяется по годам обучения – классам. Каждый класс имеет свои дидактические задачи, и объём времени, необходимый для освоения учебного материала.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BD130A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</w:t>
      </w:r>
      <w:r w:rsidRPr="00E1639B">
        <w:rPr>
          <w:rFonts w:ascii="Times New Roman" w:hAnsi="Times New Roman"/>
          <w:b/>
          <w:sz w:val="28"/>
          <w:szCs w:val="28"/>
        </w:rPr>
        <w:t>2. Виды внеаудиторной работы: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Самостоятельные занятия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по подготовке учебной программы;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подготовка к контрольным урокам, зачётам, академическим концертам;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>- посещение учреждений культуры (филармонии, театры, концертные залы, музеи и др.)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Школы.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                                   3. Годовые требования по классам.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                                               Срок обучения 3 года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Первый класс 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Учитывая возрастные и индивидуальные особенности обучающихся на инструменте – саксофон, рекомендуется обучение на блок-флейте детям с 6 до 9 лет и с 10 до 17 лет на саксофоне.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Знакомство с инструментом. Основы и особенности дыхания при игре на инструменте, </w:t>
      </w:r>
      <w:proofErr w:type="spellStart"/>
      <w:r w:rsidRPr="00E1639B"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 w:rsidRPr="00E1639B">
        <w:rPr>
          <w:rFonts w:ascii="Times New Roman" w:hAnsi="Times New Roman"/>
          <w:sz w:val="28"/>
          <w:szCs w:val="28"/>
        </w:rPr>
        <w:t>, артикуляция.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В течение года следует пройти 1-2 мажорные гаммы с одним знаком, лёгкие упражнения и пьесы.</w:t>
      </w:r>
    </w:p>
    <w:p w:rsidR="006140BD" w:rsidRPr="00E1639B" w:rsidRDefault="006140BD" w:rsidP="003F11C0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В первом полугодии в рамках текущей аттестации обучающихся запланирован контрольный урок, во втором полугодии – прослушивание(февраль, март) и переводной зачёт в виде академического концерта – в конце учебного года (2 разнохарактерных произведения). Для учеников с ослабленной музыкальной памятью возможно исполнение программы, на академическом концерте, по нотам.                </w:t>
      </w:r>
    </w:p>
    <w:p w:rsidR="006140BD" w:rsidRPr="00E1639B" w:rsidRDefault="006140BD" w:rsidP="003F11C0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</w:t>
      </w:r>
    </w:p>
    <w:p w:rsidR="006140BD" w:rsidRPr="00E1639B" w:rsidRDefault="006140BD" w:rsidP="003F11C0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3F11C0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3F11C0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3F11C0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</w:t>
      </w:r>
      <w:r w:rsidRPr="00E1639B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</w:t>
      </w:r>
      <w:r w:rsidRPr="00E1639B">
        <w:rPr>
          <w:rFonts w:ascii="Times New Roman" w:hAnsi="Times New Roman"/>
          <w:b/>
          <w:sz w:val="28"/>
          <w:szCs w:val="28"/>
        </w:rPr>
        <w:t>Упражнения и этюды: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Военно-дирижерского факультета при </w:t>
      </w:r>
      <w:proofErr w:type="spellStart"/>
      <w:r w:rsidRPr="00E1639B">
        <w:rPr>
          <w:rFonts w:ascii="Times New Roman" w:hAnsi="Times New Roman"/>
          <w:sz w:val="28"/>
          <w:szCs w:val="28"/>
        </w:rPr>
        <w:t>Мос.гос.консерватории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, 1973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Михайлов Л. Школа игры на саксофоне. – М., 1965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lastRenderedPageBreak/>
        <w:t>Ривчун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А. Школа игры на саксофоне. Ч.1 – М., 1965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Шапошникова М. Гаммы, этюды, упражнения. 1-3 годы обучения. – М., 1986 Иванов В. Школа академической игры на саксофоне Ч.1 – М., 2003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</w:t>
      </w:r>
      <w:r w:rsidRPr="00E1639B">
        <w:rPr>
          <w:rFonts w:ascii="Times New Roman" w:hAnsi="Times New Roman"/>
          <w:b/>
          <w:sz w:val="28"/>
          <w:szCs w:val="28"/>
        </w:rPr>
        <w:t>Пьесы: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ансамбли. Начальное обучение / Сост.-ред. </w:t>
      </w:r>
      <w:proofErr w:type="spellStart"/>
      <w:r w:rsidRPr="00E1639B">
        <w:rPr>
          <w:rFonts w:ascii="Times New Roman" w:hAnsi="Times New Roman"/>
          <w:sz w:val="28"/>
          <w:szCs w:val="28"/>
        </w:rPr>
        <w:t>М.Шапошникова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. – М., 1985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Оленчик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И. Хорал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Русская народная песня «Зайка»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Русская народная песня «Во поле береза стояла»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Русская народная песня «Ах, вы, сени, мои сени»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Украинская народная песня «Ой </w:t>
      </w:r>
      <w:proofErr w:type="spellStart"/>
      <w:r w:rsidRPr="00E1639B">
        <w:rPr>
          <w:rFonts w:ascii="Times New Roman" w:hAnsi="Times New Roman"/>
          <w:sz w:val="28"/>
          <w:szCs w:val="28"/>
        </w:rPr>
        <w:t>джигуне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639B">
        <w:rPr>
          <w:rFonts w:ascii="Times New Roman" w:hAnsi="Times New Roman"/>
          <w:sz w:val="28"/>
          <w:szCs w:val="28"/>
        </w:rPr>
        <w:t>джигуне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Чешская народная песня «Аннушка»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Русская народная песня «Сидел Ваня»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Моцарт В. Майская песня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Моцарт В. Аллегретто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Калинников В. Тень-тень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Чешская народная песня «Пастушок»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Бетховен Л. </w:t>
      </w:r>
      <w:proofErr w:type="spellStart"/>
      <w:r w:rsidRPr="00E1639B">
        <w:rPr>
          <w:rFonts w:ascii="Times New Roman" w:hAnsi="Times New Roman"/>
          <w:sz w:val="28"/>
          <w:szCs w:val="28"/>
        </w:rPr>
        <w:t>Экоссез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Бах Ф.Э. Марш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Витлин В. Кошечка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Д. Про Петю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Майзель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Б. Кораблик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Моцарт В. Вальс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Русская народная песня «Про кота»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Русская народная песня «Как под горкой»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Pr="00E1639B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Бетховен Л. Сурок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Русская народная песня «Во поле береза стояла»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Перселл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Г. Ария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171B31">
      <w:pPr>
        <w:spacing w:before="240"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1639B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140BD" w:rsidRPr="00E1639B" w:rsidRDefault="006140BD" w:rsidP="00171B3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1639B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E1639B">
        <w:rPr>
          <w:rFonts w:ascii="Times New Roman" w:hAnsi="Times New Roman"/>
          <w:bCs/>
          <w:sz w:val="28"/>
          <w:szCs w:val="28"/>
        </w:rPr>
        <w:t>Белкман</w:t>
      </w:r>
      <w:proofErr w:type="spellEnd"/>
      <w:r w:rsidRPr="00E1639B">
        <w:rPr>
          <w:rFonts w:ascii="Times New Roman" w:hAnsi="Times New Roman"/>
          <w:bCs/>
          <w:sz w:val="28"/>
          <w:szCs w:val="28"/>
        </w:rPr>
        <w:t xml:space="preserve"> Л. Елочка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E1639B">
        <w:rPr>
          <w:rFonts w:ascii="Times New Roman" w:hAnsi="Times New Roman"/>
          <w:bCs/>
          <w:sz w:val="28"/>
          <w:szCs w:val="28"/>
        </w:rPr>
        <w:t>Потолковский</w:t>
      </w:r>
      <w:proofErr w:type="spellEnd"/>
      <w:r w:rsidRPr="00E1639B">
        <w:rPr>
          <w:rFonts w:ascii="Times New Roman" w:hAnsi="Times New Roman"/>
          <w:bCs/>
          <w:sz w:val="28"/>
          <w:szCs w:val="28"/>
        </w:rPr>
        <w:t xml:space="preserve"> Л. Охотник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1639B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Моцарт В.  Вальс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1639B">
        <w:rPr>
          <w:rFonts w:ascii="Times New Roman" w:hAnsi="Times New Roman"/>
          <w:b/>
          <w:sz w:val="28"/>
          <w:szCs w:val="28"/>
        </w:rPr>
        <w:t>Второй класс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Дальнейшая работа над постановкой дыхания, рациональной постановкой корпуса, рук, головы, интонацией, </w:t>
      </w:r>
      <w:proofErr w:type="spellStart"/>
      <w:r w:rsidRPr="00E1639B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E1639B">
        <w:rPr>
          <w:rFonts w:ascii="Times New Roman" w:hAnsi="Times New Roman"/>
          <w:sz w:val="28"/>
          <w:szCs w:val="28"/>
        </w:rPr>
        <w:t>, ритмом.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Работа над развитием у обучающихся навыков чтения с листа лёгких пьес (в медленном движении).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В течение учебного года учащийся должен пройти по возможности 2-3 мажорные и минорные гаммы до двух знаков включительно, 2-4 этюда, 6-8 пьес.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В первом полугодии в рамках текущей аттестации обучающихся запланирован: контрольный урок и академический концерт, во втором полугодии – по возможности, 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     </w:t>
      </w:r>
      <w:r w:rsidRPr="00E1639B">
        <w:rPr>
          <w:rFonts w:ascii="Times New Roman" w:hAnsi="Times New Roman"/>
          <w:b/>
          <w:sz w:val="28"/>
          <w:szCs w:val="28"/>
        </w:rPr>
        <w:t>Примерный репертуарный список:</w:t>
      </w:r>
    </w:p>
    <w:p w:rsidR="006140BD" w:rsidRPr="00E1639B" w:rsidRDefault="006140BD" w:rsidP="001E1B75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Упражнения и этюды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Военно-дирижерского факультета при </w:t>
      </w:r>
      <w:proofErr w:type="spellStart"/>
      <w:r w:rsidRPr="00E1639B">
        <w:rPr>
          <w:rFonts w:ascii="Times New Roman" w:hAnsi="Times New Roman"/>
          <w:sz w:val="28"/>
          <w:szCs w:val="28"/>
        </w:rPr>
        <w:t>Мос.гос.консерватории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, 1973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Михайлов Л. Школа игры на саксофоне. – М., 1965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Ривчун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А. Школа игры на саксофоне. Ч.1 – М., 1965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Шапошникова М. Гаммы, этюды, упражнения. 1-3 годы обучения. – М., 1986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>Иванов В. Школа игры на саксофоне.</w:t>
      </w:r>
    </w:p>
    <w:p w:rsidR="006140BD" w:rsidRPr="00E1639B" w:rsidRDefault="006140BD" w:rsidP="00171B3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26B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</w:t>
      </w:r>
      <w:r w:rsidRPr="00E1639B">
        <w:rPr>
          <w:rFonts w:ascii="Times New Roman" w:hAnsi="Times New Roman"/>
          <w:b/>
          <w:sz w:val="28"/>
          <w:szCs w:val="28"/>
        </w:rPr>
        <w:t>Пьесы:</w:t>
      </w:r>
      <w:r w:rsidRPr="00E1639B">
        <w:rPr>
          <w:rFonts w:ascii="Times New Roman" w:hAnsi="Times New Roman"/>
          <w:sz w:val="28"/>
          <w:szCs w:val="28"/>
        </w:rPr>
        <w:t xml:space="preserve">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ансамбли. Начальное обучение / Сост.-ред. </w:t>
      </w:r>
      <w:proofErr w:type="spellStart"/>
      <w:r w:rsidRPr="00E1639B">
        <w:rPr>
          <w:rFonts w:ascii="Times New Roman" w:hAnsi="Times New Roman"/>
          <w:bCs/>
          <w:sz w:val="28"/>
          <w:szCs w:val="28"/>
        </w:rPr>
        <w:t>М.Шапошникова</w:t>
      </w:r>
      <w:proofErr w:type="spellEnd"/>
      <w:r w:rsidRPr="00E1639B">
        <w:rPr>
          <w:rFonts w:ascii="Times New Roman" w:hAnsi="Times New Roman"/>
          <w:bCs/>
          <w:sz w:val="28"/>
          <w:szCs w:val="28"/>
        </w:rPr>
        <w:t xml:space="preserve">. – М., 1985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Бах И.С. Менуэт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Бах И.С. Полонез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Моцарт В. Ария из оперы «Дон Жуан»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Моцарт В. Менуэт из оперы «Дон Жуан»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Вебер К. Хор охотников из оперы «Волшебный стрелок»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Шуман Р. Веселый крестьянин из «Альбома для юношества»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Шуман Р. Мелодия из «Альбома для юношества»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Гендель Г. Бурре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 xml:space="preserve">Гайдн Й. Серенада </w:t>
      </w:r>
    </w:p>
    <w:p w:rsidR="006140BD" w:rsidRPr="00E1639B" w:rsidRDefault="006140BD" w:rsidP="00094A8A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>Чайковский П. Сладкая греза из «Детского альбома»</w:t>
      </w:r>
    </w:p>
    <w:p w:rsidR="006140BD" w:rsidRPr="00E1639B" w:rsidRDefault="006140B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</w:t>
      </w:r>
      <w:r w:rsidRPr="00E1639B">
        <w:rPr>
          <w:rFonts w:ascii="Times New Roman" w:hAnsi="Times New Roman"/>
          <w:b/>
          <w:sz w:val="28"/>
          <w:szCs w:val="28"/>
        </w:rPr>
        <w:t>Примерная программа промежуточной аттестации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1639B">
        <w:rPr>
          <w:rFonts w:ascii="Times New Roman" w:hAnsi="Times New Roman"/>
          <w:b/>
          <w:bCs/>
          <w:sz w:val="28"/>
          <w:szCs w:val="28"/>
        </w:rPr>
        <w:t xml:space="preserve">1 вариант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>Обр. Чайковский П. Птичка над моим окошком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>Шуберт Р. Вальс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1639B">
        <w:rPr>
          <w:rFonts w:ascii="Times New Roman" w:hAnsi="Times New Roman"/>
          <w:b/>
          <w:bCs/>
          <w:sz w:val="28"/>
          <w:szCs w:val="28"/>
        </w:rPr>
        <w:t xml:space="preserve">2 вариант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>Моцарт В.А  Ария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>Брамс И. Анданте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Третий класс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Дальнейшая  работа над развитием музыкально – образного мышления. Развитие навыков самостоятельного разбора и чтения с листа коротких и лёгких пьес, навыки игры в ансамбле.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Подготовка программы к итоговой аттестации.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В течение учебного года необходимо включить в работу повторения некоторых пройденных гамм, 2 этюда, 4 пьесы, 1 произведение крупной формы по мере возможности учащихся.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В течение учебного года учащийся должен сыграть: в первом полугодии – технический зачёт, прослушивание произведений к итоговой аттестации. Во втором полугодии – итоговая аттестация в виде академического концерта.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            </w:t>
      </w:r>
      <w:r w:rsidRPr="00E1639B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Упражнения и этюды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Военно-дирижерского факультета при </w:t>
      </w:r>
      <w:proofErr w:type="spellStart"/>
      <w:r w:rsidRPr="00E1639B">
        <w:rPr>
          <w:rFonts w:ascii="Times New Roman" w:hAnsi="Times New Roman"/>
          <w:sz w:val="28"/>
          <w:szCs w:val="28"/>
        </w:rPr>
        <w:t>Мос.гос.консерватории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, 1973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Шапошникова М. Гаммы, этюды, упражнения. 1-3 годы обучения. – М., 1986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Иванов В. Школа игры на саксофоне.</w:t>
      </w:r>
    </w:p>
    <w:p w:rsidR="006140BD" w:rsidRPr="00E1639B" w:rsidRDefault="006140BD" w:rsidP="00BD130A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</w:t>
      </w:r>
      <w:r w:rsidRPr="00E1639B">
        <w:rPr>
          <w:rFonts w:ascii="Times New Roman" w:hAnsi="Times New Roman"/>
          <w:b/>
          <w:sz w:val="28"/>
          <w:szCs w:val="28"/>
        </w:rPr>
        <w:t>Пьесы: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ансамбли. Начальное обучение / Сост.-ред. </w:t>
      </w:r>
      <w:proofErr w:type="spellStart"/>
      <w:r w:rsidRPr="00E1639B">
        <w:rPr>
          <w:rFonts w:ascii="Times New Roman" w:hAnsi="Times New Roman"/>
          <w:sz w:val="28"/>
          <w:szCs w:val="28"/>
        </w:rPr>
        <w:t>М.Шапошникова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. – М., 1985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Чайковский П. Вальс из «Детского альбома»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Чайковский П. Итальянская песенка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Чайковский П. Грустная песенка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Шапорин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Ю. Колыбельная 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Бах И.С. Менуэт</w:t>
      </w:r>
    </w:p>
    <w:p w:rsidR="006140BD" w:rsidRPr="00E1639B" w:rsidRDefault="006140BD" w:rsidP="00094A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Франк С. Прелюдия</w:t>
      </w:r>
    </w:p>
    <w:p w:rsidR="006140BD" w:rsidRPr="00E1639B" w:rsidRDefault="006140BD" w:rsidP="00826B9D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</w:t>
      </w:r>
      <w:r w:rsidRPr="00E1639B">
        <w:rPr>
          <w:rFonts w:ascii="Times New Roman" w:hAnsi="Times New Roman"/>
          <w:b/>
          <w:sz w:val="28"/>
          <w:szCs w:val="28"/>
        </w:rPr>
        <w:t>Примерная программа на итоговую аттестацию</w:t>
      </w:r>
    </w:p>
    <w:p w:rsidR="006140BD" w:rsidRPr="00E1639B" w:rsidRDefault="006140BD" w:rsidP="00094A8A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639B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6140BD" w:rsidRPr="00E1639B" w:rsidRDefault="006140BD" w:rsidP="00094A8A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1639B">
        <w:rPr>
          <w:rFonts w:ascii="Times New Roman" w:hAnsi="Times New Roman"/>
          <w:bCs/>
          <w:sz w:val="28"/>
          <w:szCs w:val="28"/>
        </w:rPr>
        <w:lastRenderedPageBreak/>
        <w:t>Зацепин</w:t>
      </w:r>
      <w:proofErr w:type="spellEnd"/>
      <w:r w:rsidRPr="00E1639B">
        <w:rPr>
          <w:rFonts w:ascii="Times New Roman" w:hAnsi="Times New Roman"/>
          <w:bCs/>
          <w:sz w:val="28"/>
          <w:szCs w:val="28"/>
        </w:rPr>
        <w:t xml:space="preserve">  А. Песенка о медведях</w:t>
      </w:r>
    </w:p>
    <w:p w:rsidR="006140BD" w:rsidRPr="00E1639B" w:rsidRDefault="006140BD" w:rsidP="00094A8A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>Шуберт Ф. Колыбельная</w:t>
      </w:r>
    </w:p>
    <w:p w:rsidR="006140BD" w:rsidRPr="00E1639B" w:rsidRDefault="006140BD" w:rsidP="00094A8A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639B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6140BD" w:rsidRPr="00E1639B" w:rsidRDefault="006140BD" w:rsidP="00094A8A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E1639B">
        <w:rPr>
          <w:rFonts w:ascii="Times New Roman" w:hAnsi="Times New Roman"/>
          <w:bCs/>
          <w:sz w:val="28"/>
          <w:szCs w:val="28"/>
        </w:rPr>
        <w:t>Шостакович Д. Заводная кукла</w:t>
      </w:r>
    </w:p>
    <w:p w:rsidR="006140BD" w:rsidRPr="00E1639B" w:rsidRDefault="006140BD" w:rsidP="00094A8A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E1639B">
        <w:rPr>
          <w:rFonts w:ascii="Times New Roman" w:hAnsi="Times New Roman"/>
          <w:bCs/>
          <w:sz w:val="28"/>
          <w:szCs w:val="28"/>
        </w:rPr>
        <w:t>Манчини</w:t>
      </w:r>
      <w:proofErr w:type="spellEnd"/>
      <w:r w:rsidRPr="00E1639B">
        <w:rPr>
          <w:rFonts w:ascii="Times New Roman" w:hAnsi="Times New Roman"/>
          <w:bCs/>
          <w:sz w:val="28"/>
          <w:szCs w:val="28"/>
        </w:rPr>
        <w:t xml:space="preserve"> Г. Розовая пантера</w:t>
      </w:r>
    </w:p>
    <w:p w:rsidR="006140BD" w:rsidRPr="00E1639B" w:rsidRDefault="006140B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00324D">
      <w:pPr>
        <w:pStyle w:val="a3"/>
        <w:numPr>
          <w:ilvl w:val="0"/>
          <w:numId w:val="3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Ученики, имеющие слабую музыкальную память, могут исполнять музыкальные произведения на академических концертах по нотам.</w:t>
      </w:r>
    </w:p>
    <w:p w:rsidR="006140BD" w:rsidRPr="00E1639B" w:rsidRDefault="006140BD" w:rsidP="005F4271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D5B05">
      <w:pPr>
        <w:tabs>
          <w:tab w:val="left" w:pos="-284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639B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6140BD" w:rsidRPr="00E1639B" w:rsidRDefault="006140BD" w:rsidP="005F4271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Данная программа отображает разнообразие репертуара учебного предмета «Основы музыкального исполнительства (кларнет),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навыков  исполнения музыкальных произведений   (сольное и/или коллективное);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умение самостоятельно разучивать музыкальные произведения различных жанров и стилей;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навыки публичных выступлений;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наличие у обучающихся интереса к музыкальному искусству;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умение любить и понимать музыку, иметь хороший музыкальный вкус;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уметь музицировать;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уметь использовать многообразие возможности кларнета/</w:t>
      </w:r>
      <w:proofErr w:type="spellStart"/>
      <w:r w:rsidRPr="00E1639B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E1639B">
        <w:rPr>
          <w:rFonts w:ascii="Times New Roman" w:hAnsi="Times New Roman"/>
          <w:sz w:val="28"/>
          <w:szCs w:val="28"/>
        </w:rPr>
        <w:t>, получая от этого положительные эмоции;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умение подбора по слуху и чтение с листа понравившихся мелодий;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наличие развитого образного мышления, эмоционально-чувственного восприятия;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знание репертуара, лёгких переложений для кларнета.</w:t>
      </w:r>
    </w:p>
    <w:p w:rsidR="006140BD" w:rsidRPr="00E1639B" w:rsidRDefault="006140BD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 xml:space="preserve">       Ученик должен быть физически здоров. Занятия при повышенной температуре   опасны для здоровья и нецелесообразны, так как результат занятий всегда будет отрицательными. </w:t>
      </w:r>
    </w:p>
    <w:p w:rsidR="006140BD" w:rsidRPr="00E1639B" w:rsidRDefault="006140BD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Индивидуальная домашняя работа может проходить в несколько приёмов и должна строиться в соответствии с рекомендациями преподавателя. Ученик должен уйти с урока с ясным представлением, над, чем ему работать дома. Задачи должны быть   кратко и ясно сформулированы в дневнике.</w:t>
      </w:r>
    </w:p>
    <w:p w:rsidR="006140BD" w:rsidRPr="00E1639B" w:rsidRDefault="006140BD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Содержанием домашних заданий могут быть: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упражнения для развития звука (выдержанные ноты);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работа над развитием техники (гаммы, упражнения, этюды);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работа над художественным материалом (пьесы);</w:t>
      </w:r>
    </w:p>
    <w:p w:rsidR="006140BD" w:rsidRPr="00E1639B" w:rsidRDefault="006140BD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чтение с листа.</w:t>
      </w:r>
    </w:p>
    <w:p w:rsidR="006140BD" w:rsidRPr="00E1639B" w:rsidRDefault="006140BD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Периодически следует проводить уроки, контролирующие ход домашней работы ученика.</w:t>
      </w:r>
    </w:p>
    <w:p w:rsidR="006140BD" w:rsidRPr="00E1639B" w:rsidRDefault="006140BD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Для успешной реализации программы «Основы музыкального исполнительства(кларнет)» ученик должен быть обеспечен доступом к библиотечным фондам, а также аудио- и видеотекам, сформированным по программам учебных предметов.      </w:t>
      </w:r>
    </w:p>
    <w:p w:rsidR="006140BD" w:rsidRPr="00E1639B" w:rsidRDefault="006140BD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1639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1639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1639B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Основными видами контроля успеваемости являются: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текущий контроль успеваемости учащихся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итоговая аттестация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В течение учебного года проводятся не более 4-х зачётов: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зачёт  </w:t>
      </w:r>
      <w:r w:rsidRPr="00E1639B">
        <w:rPr>
          <w:rFonts w:ascii="Times New Roman" w:hAnsi="Times New Roman"/>
          <w:sz w:val="28"/>
          <w:szCs w:val="28"/>
          <w:lang w:val="en-US"/>
        </w:rPr>
        <w:t>I</w:t>
      </w:r>
      <w:r w:rsidRPr="00E1639B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зачёт </w:t>
      </w:r>
      <w:r w:rsidRPr="00E1639B">
        <w:rPr>
          <w:rFonts w:ascii="Times New Roman" w:hAnsi="Times New Roman"/>
          <w:sz w:val="28"/>
          <w:szCs w:val="28"/>
          <w:lang w:val="en-US"/>
        </w:rPr>
        <w:t>II</w:t>
      </w:r>
      <w:r w:rsidRPr="00E1639B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технический зачёт;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контрольный урок.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На первом году обучения зачёт </w:t>
      </w:r>
      <w:r w:rsidRPr="00E1639B">
        <w:rPr>
          <w:rFonts w:ascii="Times New Roman" w:hAnsi="Times New Roman"/>
          <w:sz w:val="28"/>
          <w:szCs w:val="28"/>
          <w:lang w:val="en-US"/>
        </w:rPr>
        <w:t>I</w:t>
      </w:r>
      <w:r w:rsidRPr="00E1639B">
        <w:rPr>
          <w:rFonts w:ascii="Times New Roman" w:hAnsi="Times New Roman"/>
          <w:sz w:val="28"/>
          <w:szCs w:val="28"/>
        </w:rPr>
        <w:t xml:space="preserve"> полугодия (концерт для родителей), проводится без оценки.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В качестве средств текущего контроля успеваемости ДМШ использует :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контрольный урок;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прослушивания;</w:t>
      </w:r>
    </w:p>
    <w:p w:rsidR="006140BD" w:rsidRPr="00E1639B" w:rsidRDefault="006140BD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>технический зачёт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</w:t>
      </w:r>
      <w:r w:rsidRPr="00E1639B">
        <w:rPr>
          <w:rFonts w:ascii="Times New Roman" w:hAnsi="Times New Roman"/>
          <w:b/>
          <w:sz w:val="28"/>
          <w:szCs w:val="28"/>
        </w:rPr>
        <w:t>Текущий контроль</w:t>
      </w:r>
      <w:r w:rsidRPr="00E1639B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счёт аудиторного времени предусмотренного на учебный предмет.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отношения ученика к занятиям, его старания и прилежность;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качество выполнения предложенных заданий;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инициативность и проявление самостоятельности, как  на уроке, так и во время домашней работы.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На основании результатов текущего контроля выводятся четвертные оценки.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Промежуточная аттестация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Каждая форма проверки (кроме переводного зачёта) может быть как дифференцированной ( с оценкой), так и не дифференцированной. 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Итоговая аттестация</w:t>
      </w:r>
      <w:r w:rsidRPr="00E1639B">
        <w:rPr>
          <w:rFonts w:ascii="Times New Roman" w:hAnsi="Times New Roman"/>
          <w:sz w:val="28"/>
          <w:szCs w:val="28"/>
        </w:rPr>
        <w:t xml:space="preserve"> 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</w:t>
      </w:r>
      <w:r w:rsidRPr="00E1639B">
        <w:rPr>
          <w:rFonts w:ascii="Times New Roman" w:hAnsi="Times New Roman"/>
          <w:sz w:val="28"/>
          <w:szCs w:val="28"/>
        </w:rPr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Фонды оценочных средств полностью соответствуют целям и задачам в области учебного предмета «Основы музыкального исполнительства (кларнет).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Фонды оценочных средств призваны обеспечивать оценку качества приобретённых выпускниками знаний, умений, навыков.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 xml:space="preserve">  Качество подготовки обучающегося оценивается в баллах: 5 (отлично), 4 (хорошо), 3 (удовлетворительно).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       </w:t>
      </w:r>
      <w:r w:rsidRPr="00E1639B">
        <w:rPr>
          <w:rFonts w:ascii="Times New Roman" w:hAnsi="Times New Roman"/>
          <w:b/>
          <w:i/>
          <w:sz w:val="28"/>
          <w:szCs w:val="28"/>
        </w:rPr>
        <w:t>Критерии оценки качества исполнения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По итогам исполнения программы на зачёте, выставляется оценка по пятибалльной шкале. С учётом целесообразности оценка качества исполнения может быть дополнена системой «+» и «- «, что даст возможность более конкретно отметить выступление учащегося.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В критерии оценки по учебному предмету «Основы музыкального исполнительства(кларнет)» входят следующие составляющие: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выразительность исполнения;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стабильность исполнения;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техническая оснащённость;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качество звучания инструмента;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богатство и разнообразие звуковой  палитры;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- сценическая выдержка.</w:t>
      </w: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    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26B9D">
      <w:pPr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26B9D">
      <w:pPr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1639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1639B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1.   </w:t>
      </w:r>
      <w:r w:rsidRPr="00E1639B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 xml:space="preserve">    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кларнета.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Общее количество музыкальных произведений, рекомендованных для изучения в каждом классе, даётся в годовых требованиях. Предполагается, что преподаватель в работе над репертуаром  будет добиваться различной степени завершённости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 соответственно уроню музыкального и технического развития. Данные особые условия определяют содержание индивидуального учебного плана обучающегося.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На заключительном этапе у учеников сформирован опыт  исполнения произведений разных жанров и стилей, опыт игры в ансамбле. Исходя из этого опыта, они используют  полученные знания, умения и навыки в  исполнительской практике. Параллельно с формированием практических умений и навыков обучающийся получает знания музыкальной грамоты.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Методы работы над качеством звука зависят от индивидуальных способностей и возможностей обучающихся, степени развития музыкального слуха и музыкально-игровых навыков.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8D5B0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2. </w:t>
      </w:r>
      <w:r w:rsidRPr="00E1639B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Самостоятельные занятия должны быть регулярными и систематическими. Периодичность занятий по возможности – каждый день. Количество часов самостоятельных занятий в неделю – 2 часа.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Объём самостоятельной работы определяется с учётом минимальных затрат на подготовку домашнего задания с учётом параллельного освоения детьми программы основного общего образования.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1639B">
        <w:rPr>
          <w:rFonts w:ascii="Times New Roman" w:hAnsi="Times New Roman"/>
          <w:b/>
          <w:sz w:val="28"/>
          <w:szCs w:val="28"/>
          <w:lang w:val="en-US"/>
        </w:rPr>
        <w:t>Vl</w:t>
      </w:r>
      <w:proofErr w:type="spellEnd"/>
      <w:r w:rsidRPr="00E1639B">
        <w:rPr>
          <w:rFonts w:ascii="Times New Roman" w:hAnsi="Times New Roman"/>
          <w:b/>
          <w:sz w:val="28"/>
          <w:szCs w:val="28"/>
        </w:rPr>
        <w:t>. Списки рекомендуемой нотной и методической литературы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</w:t>
      </w:r>
      <w:r w:rsidRPr="00E1639B">
        <w:rPr>
          <w:rFonts w:ascii="Times New Roman" w:hAnsi="Times New Roman"/>
          <w:b/>
          <w:sz w:val="28"/>
          <w:szCs w:val="28"/>
        </w:rPr>
        <w:t>1.</w:t>
      </w:r>
      <w:r w:rsidRPr="00E1639B">
        <w:rPr>
          <w:rFonts w:ascii="Times New Roman" w:hAnsi="Times New Roman"/>
          <w:sz w:val="28"/>
          <w:szCs w:val="28"/>
        </w:rPr>
        <w:t xml:space="preserve">  </w:t>
      </w:r>
      <w:r w:rsidRPr="00E1639B">
        <w:rPr>
          <w:rFonts w:ascii="Times New Roman" w:hAnsi="Times New Roman"/>
          <w:b/>
          <w:sz w:val="28"/>
          <w:szCs w:val="28"/>
        </w:rPr>
        <w:t>Рекомендуемые учебные пособия и сборники педагогического репертуара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Азбука начинающего </w:t>
      </w:r>
      <w:proofErr w:type="spellStart"/>
      <w:r w:rsidRPr="00E1639B">
        <w:rPr>
          <w:rFonts w:ascii="Times New Roman" w:hAnsi="Times New Roman"/>
          <w:sz w:val="28"/>
          <w:szCs w:val="28"/>
        </w:rPr>
        <w:t>блокфлейтиста</w:t>
      </w:r>
      <w:proofErr w:type="spellEnd"/>
      <w:r w:rsidRPr="00E1639B">
        <w:rPr>
          <w:rFonts w:ascii="Times New Roman" w:hAnsi="Times New Roman"/>
          <w:sz w:val="28"/>
          <w:szCs w:val="28"/>
        </w:rPr>
        <w:t>. Пушечников И., Москва 1985</w:t>
      </w:r>
    </w:p>
    <w:p w:rsidR="006140BD" w:rsidRPr="00E1639B" w:rsidRDefault="006140BD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Английские пьесы для блок-флейты и гитары</w:t>
      </w:r>
    </w:p>
    <w:p w:rsidR="006140BD" w:rsidRPr="00E1639B" w:rsidRDefault="006140BD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Золотой репертуар. Пьесы для начинающих. Сост. </w:t>
      </w:r>
      <w:proofErr w:type="spellStart"/>
      <w:r w:rsidRPr="00E1639B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Н. и Новикова А. Санкт-Петербург, 1998</w:t>
      </w:r>
    </w:p>
    <w:p w:rsidR="006140BD" w:rsidRPr="00E1639B" w:rsidRDefault="006140BD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Кискачи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А. Школа для начинающих . 1 тетрадь. Санкт-Петербург, 2008</w:t>
      </w:r>
    </w:p>
    <w:p w:rsidR="006140BD" w:rsidRPr="00E1639B" w:rsidRDefault="006140B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Кискачи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А. Школа для начинающих   2 тетрадь. Санкт-Петербург, 2008</w:t>
      </w:r>
    </w:p>
    <w:p w:rsidR="006140BD" w:rsidRPr="00E1639B" w:rsidRDefault="006140B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Кроха. Сборник пьес для блок флейты. Сост. Симонова В. Новосибирск , 2008</w:t>
      </w:r>
    </w:p>
    <w:p w:rsidR="006140BD" w:rsidRPr="00E1639B" w:rsidRDefault="006140B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Музыкальная мозаика. Детские пьесы и песни для </w:t>
      </w:r>
      <w:proofErr w:type="spellStart"/>
      <w:r w:rsidRPr="00E1639B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E1639B">
        <w:rPr>
          <w:rFonts w:ascii="Times New Roman" w:hAnsi="Times New Roman"/>
          <w:sz w:val="28"/>
          <w:szCs w:val="28"/>
        </w:rPr>
        <w:t>. Выпуск 1.      Сост. Мурзин В., Москва 1989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 xml:space="preserve">Альбом ученика-кларнетиста: Учебно-педагогический репертуар для ДМШ / сост. </w:t>
      </w:r>
      <w:proofErr w:type="spellStart"/>
      <w:r w:rsidRPr="00E1639B">
        <w:rPr>
          <w:rFonts w:ascii="Times New Roman" w:hAnsi="Times New Roman"/>
          <w:sz w:val="28"/>
          <w:szCs w:val="28"/>
        </w:rPr>
        <w:t>Н.Тимоха</w:t>
      </w:r>
      <w:proofErr w:type="spellEnd"/>
      <w:r w:rsidRPr="00E1639B">
        <w:rPr>
          <w:rFonts w:ascii="Times New Roman" w:hAnsi="Times New Roman"/>
          <w:sz w:val="28"/>
          <w:szCs w:val="28"/>
        </w:rPr>
        <w:t>. Киев, 1975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Василенко С. Восточный танец. Для кларнета и фортепиано. М.,1959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Гедике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А. Двенадцать пьес для кларнета и фортепиано. </w:t>
      </w:r>
      <w:proofErr w:type="spellStart"/>
      <w:r w:rsidRPr="00E1639B">
        <w:rPr>
          <w:rFonts w:ascii="Times New Roman" w:hAnsi="Times New Roman"/>
          <w:sz w:val="28"/>
          <w:szCs w:val="28"/>
        </w:rPr>
        <w:t>Тетр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I. М.,1952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Гезонцвей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С. Пятьдесят легких этюдов для кларнета. Киев, 1978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Гофман Р. Сорок этюдов для кларнета. М., 1948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Гурфинкель В. Школа игры на кларнете для ДМШ. Киев, 1965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Гурфинкель В. Этюды дли кларнета: Учебный репертуар для ДМШ.  Киев, 1977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Десять пьес русских композиторов: </w:t>
      </w:r>
      <w:proofErr w:type="spellStart"/>
      <w:r w:rsidRPr="00E1639B">
        <w:rPr>
          <w:rFonts w:ascii="Times New Roman" w:hAnsi="Times New Roman"/>
          <w:sz w:val="28"/>
          <w:szCs w:val="28"/>
        </w:rPr>
        <w:t>перелож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639B">
        <w:rPr>
          <w:rFonts w:ascii="Times New Roman" w:hAnsi="Times New Roman"/>
          <w:sz w:val="28"/>
          <w:szCs w:val="28"/>
        </w:rPr>
        <w:t>А.Семенова</w:t>
      </w:r>
      <w:proofErr w:type="spellEnd"/>
      <w:r w:rsidRPr="00E1639B">
        <w:rPr>
          <w:rFonts w:ascii="Times New Roman" w:hAnsi="Times New Roman"/>
          <w:sz w:val="28"/>
          <w:szCs w:val="28"/>
        </w:rPr>
        <w:t>. М.,1962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Диков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Б. Школа игры на кларнете системы </w:t>
      </w:r>
      <w:proofErr w:type="spellStart"/>
      <w:r w:rsidRPr="00E1639B">
        <w:rPr>
          <w:rFonts w:ascii="Times New Roman" w:hAnsi="Times New Roman"/>
          <w:sz w:val="28"/>
          <w:szCs w:val="28"/>
        </w:rPr>
        <w:t>Т.Вома</w:t>
      </w:r>
      <w:proofErr w:type="spellEnd"/>
      <w:r w:rsidRPr="00E1639B">
        <w:rPr>
          <w:rFonts w:ascii="Times New Roman" w:hAnsi="Times New Roman"/>
          <w:sz w:val="28"/>
          <w:szCs w:val="28"/>
        </w:rPr>
        <w:t>. М., 1975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Диков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В. Этюды для кларнета. М., 1964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Золотая библиотека педагогического репертуара для кларнета / сост. </w:t>
      </w:r>
      <w:proofErr w:type="spellStart"/>
      <w:r w:rsidRPr="00E1639B">
        <w:rPr>
          <w:rFonts w:ascii="Times New Roman" w:hAnsi="Times New Roman"/>
          <w:sz w:val="28"/>
          <w:szCs w:val="28"/>
        </w:rPr>
        <w:t>В.Воронина</w:t>
      </w:r>
      <w:proofErr w:type="spellEnd"/>
      <w:r w:rsidRPr="00E1639B">
        <w:rPr>
          <w:rFonts w:ascii="Times New Roman" w:hAnsi="Times New Roman"/>
          <w:sz w:val="28"/>
          <w:szCs w:val="28"/>
        </w:rPr>
        <w:t>, М., 2006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Клозе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Г. «Тридцать этюдов» для кларнета. М., 2004 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Крамарж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Ф. Концерт для кларнета и фортепиано. М,, 1930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Крепш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Ф. Этюды для кларнета. Тетради </w:t>
      </w:r>
      <w:r w:rsidRPr="00E1639B">
        <w:rPr>
          <w:rFonts w:ascii="Times New Roman" w:hAnsi="Times New Roman"/>
          <w:sz w:val="28"/>
          <w:szCs w:val="28"/>
          <w:lang w:val="en-US"/>
        </w:rPr>
        <w:t>I</w:t>
      </w:r>
      <w:r w:rsidRPr="00E1639B">
        <w:rPr>
          <w:rFonts w:ascii="Times New Roman" w:hAnsi="Times New Roman"/>
          <w:sz w:val="28"/>
          <w:szCs w:val="28"/>
        </w:rPr>
        <w:t xml:space="preserve"> и </w:t>
      </w:r>
      <w:r w:rsidRPr="00E1639B">
        <w:rPr>
          <w:rFonts w:ascii="Times New Roman" w:hAnsi="Times New Roman"/>
          <w:sz w:val="28"/>
          <w:szCs w:val="28"/>
          <w:lang w:val="en-US"/>
        </w:rPr>
        <w:t>III</w:t>
      </w:r>
      <w:r w:rsidRPr="00E1639B">
        <w:rPr>
          <w:rFonts w:ascii="Times New Roman" w:hAnsi="Times New Roman"/>
          <w:sz w:val="28"/>
          <w:szCs w:val="28"/>
        </w:rPr>
        <w:t>.  М., 1965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Легкие пьесы для кларнета и фортепиано. Педагогический репертуар для учащихся 1-2 классов ДМШ / сост. </w:t>
      </w:r>
      <w:proofErr w:type="spellStart"/>
      <w:r w:rsidRPr="00E1639B">
        <w:rPr>
          <w:rFonts w:ascii="Times New Roman" w:hAnsi="Times New Roman"/>
          <w:sz w:val="28"/>
          <w:szCs w:val="28"/>
        </w:rPr>
        <w:t>П.Тимоха</w:t>
      </w:r>
      <w:proofErr w:type="spellEnd"/>
      <w:r w:rsidRPr="00E1639B">
        <w:rPr>
          <w:rFonts w:ascii="Times New Roman" w:hAnsi="Times New Roman"/>
          <w:sz w:val="28"/>
          <w:szCs w:val="28"/>
        </w:rPr>
        <w:t>. Киев,1972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Легкие пьесы для кларнета и фортепиано/ сост. </w:t>
      </w:r>
      <w:proofErr w:type="spellStart"/>
      <w:r w:rsidRPr="00E1639B">
        <w:rPr>
          <w:rFonts w:ascii="Times New Roman" w:hAnsi="Times New Roman"/>
          <w:sz w:val="28"/>
          <w:szCs w:val="28"/>
        </w:rPr>
        <w:t>П.Тимоха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М, 1968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Наврузов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М. Пособие для начального обучения игре на кларнете с двух систем: Для ДМШ. Баку, 1971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Постикяп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В. Школа игры на кларнете. Ереван, 1976</w:t>
      </w:r>
    </w:p>
    <w:p w:rsidR="006140BD" w:rsidRPr="00E1639B" w:rsidRDefault="006140BD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Пьесы для кларнета и фортепиано: Хрестоматия по аккомпанементу / Сост. </w:t>
      </w:r>
      <w:proofErr w:type="spellStart"/>
      <w:r w:rsidRPr="00E1639B">
        <w:rPr>
          <w:rFonts w:ascii="Times New Roman" w:hAnsi="Times New Roman"/>
          <w:sz w:val="28"/>
          <w:szCs w:val="28"/>
        </w:rPr>
        <w:t>В.Березовский</w:t>
      </w:r>
      <w:proofErr w:type="spellEnd"/>
      <w:r w:rsidRPr="00E1639B">
        <w:rPr>
          <w:rFonts w:ascii="Times New Roman" w:hAnsi="Times New Roman"/>
          <w:sz w:val="28"/>
          <w:szCs w:val="28"/>
        </w:rPr>
        <w:t>. М., 1950</w:t>
      </w:r>
    </w:p>
    <w:p w:rsidR="006140BD" w:rsidRPr="00E1639B" w:rsidRDefault="006140BD" w:rsidP="00826B9D">
      <w:pPr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092199">
      <w:pPr>
        <w:ind w:left="-426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</w:rPr>
        <w:t xml:space="preserve">                      2.    Список  рекомендуемой методической литературы</w:t>
      </w:r>
    </w:p>
    <w:p w:rsidR="006140BD" w:rsidRPr="00E1639B" w:rsidRDefault="006140BD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Болотин С. Биографический словарь музыкантов-исполнителей на духовых инструментах. М. – Л., 1969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>Волков Н. Вопросы методики обучения игре на духовых инструментах.-М., 2002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Гинзбург Л. Методический очерк «О работе над музыкальным произведением» (для педагогов ДМШ)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Диков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Б. Методика обучения игре на духовых инструментах – М., 1962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Инструменты духового оркестра. Сост. Б. кожевников.- М., 1984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Исполнительство на духовых инструментах и вопросы музыкальной педагогики. Сост. И. Пушечников- М., 1979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Крючков А. Основы постановки исполнительского дыхания при игре на духовых музыкальных инструментах. – М., 1985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Левин С. Духовые инструменты в истории музыкальной культуры.- Л., 1973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Мастера игры на духовых инструментах. Выпуск 1. – М., 1979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Методика обучения игре на духовых инструментах.Вып.1 – М., 1964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Методика обучения игре на духовых инструментах. Вып.2 – М., 1966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Методика обучения игре на духовых инструментах. Вып.3 – М., 1971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Методика обучения игре на духовых инструментах. Вып.4 – М., 1976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Мюльберг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К. Теоретические основы обучения игре на кларнете.- Киев, 1975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Назаров И. Основы музыкально-исполнительской техники и метод её совершенствования. – Л., 1969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39B">
        <w:rPr>
          <w:rFonts w:ascii="Times New Roman" w:hAnsi="Times New Roman"/>
          <w:sz w:val="28"/>
          <w:szCs w:val="28"/>
        </w:rPr>
        <w:t>Нежинский</w:t>
      </w:r>
      <w:proofErr w:type="spellEnd"/>
      <w:r w:rsidRPr="00E1639B">
        <w:rPr>
          <w:rFonts w:ascii="Times New Roman" w:hAnsi="Times New Roman"/>
          <w:sz w:val="28"/>
          <w:szCs w:val="28"/>
        </w:rPr>
        <w:t xml:space="preserve"> О. Детский духовой оркестр: Методическое пособие для руководителей самодеятельных коллективов. – М., 1981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Некоторые вопросы воспитания учащихся музыкальных школ: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Методическое пособие для преподавателей. Сост.- ред. Р. Степанова – М., 1977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Носырев Е. Методика обучения игре на гобое. – Киев, 1971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Платонов Н. Вопросы методики обучения игре на духовых инструментах.- М., 1958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Пушечников И., Пустовалов В. Методика обучения игре на </w:t>
      </w:r>
      <w:proofErr w:type="spellStart"/>
      <w:r w:rsidRPr="00E1639B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E1639B">
        <w:rPr>
          <w:rFonts w:ascii="Times New Roman" w:hAnsi="Times New Roman"/>
          <w:sz w:val="28"/>
          <w:szCs w:val="28"/>
        </w:rPr>
        <w:t>. – М., 1983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Розанов С. Основы методики преподавания игры на духовых инструментах. – М.,1935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Розанов С. Основы методики и игры на духовых инструментах. – М., 1938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>Усов Ю. История отечественного исполнительства на духовых инструментах. – М.,1986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Усов Ю. История зарубежного исполнительства на духовых инструментах. – М., 1978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Федотов А. Методика обучения игре на духовых инструментах. – М., 1975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D7964">
      <w:pPr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D7964">
      <w:pPr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D7964">
      <w:pPr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D7964">
      <w:pPr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1639B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639B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6140BD" w:rsidRPr="00E1639B" w:rsidRDefault="006140BD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Характеристика учебного предмета, его роль в образовательном процессе</w:t>
      </w:r>
    </w:p>
    <w:p w:rsidR="006140BD" w:rsidRPr="00E1639B" w:rsidRDefault="006140BD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Срок реализации учебного предмета</w:t>
      </w:r>
    </w:p>
    <w:p w:rsidR="006140BD" w:rsidRPr="00E1639B" w:rsidRDefault="006140BD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Объём учебного времени, предусмотренный учебным планом на реализацию учебного предмета</w:t>
      </w:r>
    </w:p>
    <w:p w:rsidR="006140BD" w:rsidRPr="00E1639B" w:rsidRDefault="006140BD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</w:p>
    <w:p w:rsidR="006140BD" w:rsidRPr="00E1639B" w:rsidRDefault="006140BD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Цели и задачи учебного предмета</w:t>
      </w:r>
    </w:p>
    <w:p w:rsidR="006140BD" w:rsidRPr="00E1639B" w:rsidRDefault="006140BD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Обоснование структуры программы учебного предмета</w:t>
      </w:r>
    </w:p>
    <w:p w:rsidR="006140BD" w:rsidRPr="00E1639B" w:rsidRDefault="006140BD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Методы обучения</w:t>
      </w:r>
    </w:p>
    <w:p w:rsidR="006140BD" w:rsidRPr="00E1639B" w:rsidRDefault="006140BD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6140BD" w:rsidRPr="00E1639B" w:rsidRDefault="006140BD" w:rsidP="005F4271">
      <w:pPr>
        <w:ind w:left="-372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639B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6140BD" w:rsidRPr="00E1639B" w:rsidRDefault="006140BD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Сведения о затратах учебного времени</w:t>
      </w:r>
    </w:p>
    <w:p w:rsidR="006140BD" w:rsidRPr="00E1639B" w:rsidRDefault="006140BD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Виды внеаудиторных занятий</w:t>
      </w:r>
    </w:p>
    <w:p w:rsidR="006140BD" w:rsidRPr="00E1639B" w:rsidRDefault="006140BD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lastRenderedPageBreak/>
        <w:t>Годовые требования по классам</w:t>
      </w:r>
    </w:p>
    <w:p w:rsidR="006140BD" w:rsidRPr="00E1639B" w:rsidRDefault="006140BD" w:rsidP="005F4271">
      <w:pPr>
        <w:ind w:left="-372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639B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6140BD" w:rsidRPr="00E1639B" w:rsidRDefault="006140BD" w:rsidP="005F4271">
      <w:pPr>
        <w:ind w:left="-372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1639B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6140BD" w:rsidRPr="00E1639B" w:rsidRDefault="006140BD" w:rsidP="005F4271">
      <w:pPr>
        <w:pStyle w:val="a3"/>
        <w:numPr>
          <w:ilvl w:val="0"/>
          <w:numId w:val="8"/>
        </w:numPr>
        <w:ind w:left="-567" w:firstLine="183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</w:p>
    <w:p w:rsidR="006140BD" w:rsidRPr="00E1639B" w:rsidRDefault="006140BD" w:rsidP="005F4271">
      <w:pPr>
        <w:pStyle w:val="a3"/>
        <w:numPr>
          <w:ilvl w:val="0"/>
          <w:numId w:val="8"/>
        </w:numPr>
        <w:ind w:left="-567" w:firstLine="183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Критерии оценки</w:t>
      </w:r>
    </w:p>
    <w:p w:rsidR="006140BD" w:rsidRPr="00E1639B" w:rsidRDefault="006140BD" w:rsidP="005F4271">
      <w:pPr>
        <w:pStyle w:val="a3"/>
        <w:ind w:left="-3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1639B">
        <w:rPr>
          <w:rFonts w:ascii="Times New Roman" w:hAnsi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6140BD" w:rsidRPr="00E1639B" w:rsidRDefault="006140BD" w:rsidP="005F42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</w:t>
      </w:r>
    </w:p>
    <w:p w:rsidR="006140BD" w:rsidRPr="00E1639B" w:rsidRDefault="006140BD" w:rsidP="005F42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Рекомендации по организации самостоятельной работы обучающихся</w:t>
      </w:r>
    </w:p>
    <w:p w:rsidR="006140BD" w:rsidRPr="00E1639B" w:rsidRDefault="006140BD" w:rsidP="005F4271">
      <w:pPr>
        <w:ind w:left="-384"/>
        <w:jc w:val="both"/>
        <w:rPr>
          <w:rFonts w:ascii="Times New Roman" w:hAnsi="Times New Roman"/>
          <w:b/>
          <w:sz w:val="28"/>
          <w:szCs w:val="28"/>
        </w:rPr>
      </w:pPr>
      <w:r w:rsidRPr="00E1639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1639B">
        <w:rPr>
          <w:rFonts w:ascii="Times New Roman" w:hAnsi="Times New Roman"/>
          <w:b/>
          <w:sz w:val="28"/>
          <w:szCs w:val="28"/>
        </w:rPr>
        <w:t xml:space="preserve"> Списки рекомендуемой нотной и методической литературы</w:t>
      </w:r>
    </w:p>
    <w:p w:rsidR="006140BD" w:rsidRPr="00E1639B" w:rsidRDefault="006140BD" w:rsidP="005F4271">
      <w:pPr>
        <w:ind w:left="-3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1.Список рекомендуемой нотной литературы</w:t>
      </w:r>
    </w:p>
    <w:p w:rsidR="006140BD" w:rsidRPr="00E1639B" w:rsidRDefault="006140BD" w:rsidP="005F4271">
      <w:pPr>
        <w:ind w:left="-384"/>
        <w:jc w:val="both"/>
        <w:rPr>
          <w:rFonts w:ascii="Times New Roman" w:hAnsi="Times New Roman"/>
          <w:sz w:val="28"/>
          <w:szCs w:val="28"/>
        </w:rPr>
      </w:pPr>
      <w:r w:rsidRPr="00E1639B">
        <w:rPr>
          <w:rFonts w:ascii="Times New Roman" w:hAnsi="Times New Roman"/>
          <w:sz w:val="28"/>
          <w:szCs w:val="28"/>
        </w:rPr>
        <w:t>2. Список рекомендуемой методической литературы</w:t>
      </w: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140BD" w:rsidRPr="00E1639B" w:rsidRDefault="006140BD" w:rsidP="008D5B05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sectPr w:rsidR="006140BD" w:rsidRPr="00E1639B" w:rsidSect="00F505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173220D"/>
    <w:multiLevelType w:val="hybridMultilevel"/>
    <w:tmpl w:val="A5007776"/>
    <w:lvl w:ilvl="0" w:tplc="16D44ADE">
      <w:start w:val="1"/>
      <w:numFmt w:val="decimal"/>
      <w:lvlText w:val="%1."/>
      <w:lvlJc w:val="left"/>
      <w:pPr>
        <w:ind w:left="-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  <w:rPr>
        <w:rFonts w:cs="Times New Roman"/>
      </w:rPr>
    </w:lvl>
  </w:abstractNum>
  <w:abstractNum w:abstractNumId="2">
    <w:nsid w:val="2A56646A"/>
    <w:multiLevelType w:val="hybridMultilevel"/>
    <w:tmpl w:val="DBDAD1D8"/>
    <w:lvl w:ilvl="0" w:tplc="E1A2C66E">
      <w:start w:val="1"/>
      <w:numFmt w:val="decimal"/>
      <w:lvlText w:val="%1."/>
      <w:lvlJc w:val="left"/>
      <w:pPr>
        <w:ind w:left="-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  <w:rPr>
        <w:rFonts w:cs="Times New Roman"/>
      </w:rPr>
    </w:lvl>
  </w:abstractNum>
  <w:abstractNum w:abstractNumId="3">
    <w:nsid w:val="31D87581"/>
    <w:multiLevelType w:val="hybridMultilevel"/>
    <w:tmpl w:val="4D88DEEC"/>
    <w:lvl w:ilvl="0" w:tplc="74B83FD6">
      <w:start w:val="1"/>
      <w:numFmt w:val="decimal"/>
      <w:lvlText w:val="%1."/>
      <w:lvlJc w:val="left"/>
      <w:pPr>
        <w:ind w:left="-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  <w:rPr>
        <w:rFonts w:cs="Times New Roman"/>
      </w:rPr>
    </w:lvl>
  </w:abstractNum>
  <w:abstractNum w:abstractNumId="4">
    <w:nsid w:val="38513342"/>
    <w:multiLevelType w:val="hybridMultilevel"/>
    <w:tmpl w:val="86D8824C"/>
    <w:lvl w:ilvl="0" w:tplc="A6D258C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>
    <w:nsid w:val="4FCD3D74"/>
    <w:multiLevelType w:val="hybridMultilevel"/>
    <w:tmpl w:val="131A08CC"/>
    <w:lvl w:ilvl="0" w:tplc="93EEBC1C">
      <w:start w:val="1"/>
      <w:numFmt w:val="upperRoman"/>
      <w:lvlText w:val="%1."/>
      <w:lvlJc w:val="left"/>
      <w:pPr>
        <w:ind w:left="27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  <w:rPr>
        <w:rFonts w:cs="Times New Roman"/>
      </w:rPr>
    </w:lvl>
  </w:abstractNum>
  <w:abstractNum w:abstractNumId="6">
    <w:nsid w:val="5493583A"/>
    <w:multiLevelType w:val="hybridMultilevel"/>
    <w:tmpl w:val="5076320E"/>
    <w:lvl w:ilvl="0" w:tplc="2AF2E3E4">
      <w:start w:val="1"/>
      <w:numFmt w:val="decimal"/>
      <w:lvlText w:val="%1."/>
      <w:lvlJc w:val="left"/>
      <w:pPr>
        <w:ind w:left="-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  <w:rPr>
        <w:rFonts w:cs="Times New Roman"/>
      </w:rPr>
    </w:lvl>
  </w:abstractNum>
  <w:abstractNum w:abstractNumId="7">
    <w:nsid w:val="678D6B1E"/>
    <w:multiLevelType w:val="hybridMultilevel"/>
    <w:tmpl w:val="76D67ACE"/>
    <w:lvl w:ilvl="0" w:tplc="33EE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6DA777E7"/>
    <w:multiLevelType w:val="hybridMultilevel"/>
    <w:tmpl w:val="014C0776"/>
    <w:lvl w:ilvl="0" w:tplc="57408B6A">
      <w:start w:val="1"/>
      <w:numFmt w:val="upperRoman"/>
      <w:lvlText w:val="%1."/>
      <w:lvlJc w:val="left"/>
      <w:pPr>
        <w:ind w:left="10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38F"/>
    <w:rsid w:val="0000324D"/>
    <w:rsid w:val="00092199"/>
    <w:rsid w:val="0009436B"/>
    <w:rsid w:val="00094A8A"/>
    <w:rsid w:val="000D64BA"/>
    <w:rsid w:val="00147C21"/>
    <w:rsid w:val="00152EAE"/>
    <w:rsid w:val="00171B31"/>
    <w:rsid w:val="001E1B75"/>
    <w:rsid w:val="001E2F61"/>
    <w:rsid w:val="001E33ED"/>
    <w:rsid w:val="001F7727"/>
    <w:rsid w:val="00217F1C"/>
    <w:rsid w:val="00277363"/>
    <w:rsid w:val="003014CD"/>
    <w:rsid w:val="0032312D"/>
    <w:rsid w:val="00324A35"/>
    <w:rsid w:val="00353700"/>
    <w:rsid w:val="003568D7"/>
    <w:rsid w:val="00357649"/>
    <w:rsid w:val="00381174"/>
    <w:rsid w:val="00381AFE"/>
    <w:rsid w:val="00387B56"/>
    <w:rsid w:val="00393154"/>
    <w:rsid w:val="003F11C0"/>
    <w:rsid w:val="00403A61"/>
    <w:rsid w:val="004F758A"/>
    <w:rsid w:val="00540DB0"/>
    <w:rsid w:val="005F4271"/>
    <w:rsid w:val="006140BD"/>
    <w:rsid w:val="0063283A"/>
    <w:rsid w:val="006337AE"/>
    <w:rsid w:val="006A345E"/>
    <w:rsid w:val="006F6591"/>
    <w:rsid w:val="0079356D"/>
    <w:rsid w:val="0080748D"/>
    <w:rsid w:val="00826B9D"/>
    <w:rsid w:val="00861DE1"/>
    <w:rsid w:val="008867DA"/>
    <w:rsid w:val="008D5B05"/>
    <w:rsid w:val="008D7964"/>
    <w:rsid w:val="00921029"/>
    <w:rsid w:val="00973D55"/>
    <w:rsid w:val="009802E6"/>
    <w:rsid w:val="009E4689"/>
    <w:rsid w:val="009E7C00"/>
    <w:rsid w:val="009F1B78"/>
    <w:rsid w:val="00A07A61"/>
    <w:rsid w:val="00A36353"/>
    <w:rsid w:val="00A54266"/>
    <w:rsid w:val="00AB3C5A"/>
    <w:rsid w:val="00AC573E"/>
    <w:rsid w:val="00B33100"/>
    <w:rsid w:val="00B40073"/>
    <w:rsid w:val="00B6212A"/>
    <w:rsid w:val="00B76BF8"/>
    <w:rsid w:val="00BD130A"/>
    <w:rsid w:val="00BD71F2"/>
    <w:rsid w:val="00C70954"/>
    <w:rsid w:val="00CB0641"/>
    <w:rsid w:val="00CB6DF9"/>
    <w:rsid w:val="00D11115"/>
    <w:rsid w:val="00D16938"/>
    <w:rsid w:val="00D222C9"/>
    <w:rsid w:val="00DA79A2"/>
    <w:rsid w:val="00DD0A5E"/>
    <w:rsid w:val="00E1639B"/>
    <w:rsid w:val="00E47BC7"/>
    <w:rsid w:val="00E82A25"/>
    <w:rsid w:val="00EE776C"/>
    <w:rsid w:val="00EF35AE"/>
    <w:rsid w:val="00F20383"/>
    <w:rsid w:val="00F50504"/>
    <w:rsid w:val="00F57DBF"/>
    <w:rsid w:val="00F72297"/>
    <w:rsid w:val="00FA138F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A191FD-2A79-4B17-90F5-94228A0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938"/>
    <w:pPr>
      <w:ind w:left="720"/>
      <w:contextualSpacing/>
    </w:pPr>
  </w:style>
  <w:style w:type="table" w:styleId="a4">
    <w:name w:val="Table Grid"/>
    <w:basedOn w:val="a1"/>
    <w:uiPriority w:val="99"/>
    <w:rsid w:val="00D2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7871-FC1B-414E-A08C-B0B725FA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22</Pages>
  <Words>4221</Words>
  <Characters>24065</Characters>
  <Application>Microsoft Office Word</Application>
  <DocSecurity>0</DocSecurity>
  <Lines>200</Lines>
  <Paragraphs>56</Paragraphs>
  <ScaleCrop>false</ScaleCrop>
  <Company>Blackshine TEAM</Company>
  <LinksUpToDate>false</LinksUpToDate>
  <CharactersWithSpaces>28230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26</cp:revision>
  <cp:lastPrinted>2014-03-10T13:50:00Z</cp:lastPrinted>
  <dcterms:created xsi:type="dcterms:W3CDTF">2014-02-19T06:30:00Z</dcterms:created>
  <dcterms:modified xsi:type="dcterms:W3CDTF">2015-12-24T11:05:00Z</dcterms:modified>
</cp:coreProperties>
</file>